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Elena</w:t>
      </w:r>
      <w:r>
        <w:rPr>
          <w:u w:val="single"/>
        </w:rPr>
        <w:t xml:space="preserve"> </w:t>
      </w:r>
      <w:r w:rsidRPr="009E5F62">
        <w:rPr>
          <w:u w:val="single"/>
        </w:rPr>
        <w:t>Alcala Sanchez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44486625w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Alejandro Vázquez Alcalá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18/04/2021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23/08/2026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Elena Alcala Sanchez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